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15" w:rsidRDefault="00276B15">
      <w:pPr>
        <w:spacing w:after="120"/>
      </w:pPr>
      <w:bookmarkStart w:id="0" w:name="_GoBack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48"/>
        <w:gridCol w:w="940"/>
        <w:gridCol w:w="296"/>
        <w:gridCol w:w="184"/>
        <w:gridCol w:w="824"/>
        <w:gridCol w:w="116"/>
        <w:gridCol w:w="480"/>
        <w:gridCol w:w="940"/>
        <w:gridCol w:w="480"/>
        <w:gridCol w:w="940"/>
        <w:gridCol w:w="296"/>
        <w:gridCol w:w="184"/>
        <w:gridCol w:w="940"/>
        <w:gridCol w:w="480"/>
        <w:gridCol w:w="940"/>
      </w:tblGrid>
      <w:tr w:rsidR="00276B15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480" w:type="dxa"/>
            <w:gridSpan w:val="2"/>
            <w:textDirection w:val="tbRlV"/>
            <w:vAlign w:val="center"/>
          </w:tcPr>
          <w:p w:rsidR="00276B15" w:rsidRDefault="00276B1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276B15" w:rsidRDefault="00276B15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276B15" w:rsidRDefault="00276B1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gridSpan w:val="2"/>
          </w:tcPr>
          <w:p w:rsidR="00276B15" w:rsidRDefault="00276B15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276B15" w:rsidRDefault="00276B1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276B15" w:rsidRDefault="00276B15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276B15" w:rsidRDefault="00276B1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276B15" w:rsidRDefault="00276B15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276B15" w:rsidRDefault="00276B1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276B15" w:rsidRDefault="00276B15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276B15" w:rsidRDefault="00276B1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276B15" w:rsidRDefault="00276B15">
            <w:r>
              <w:rPr>
                <w:rFonts w:hint="eastAsia"/>
              </w:rPr>
              <w:t xml:space="preserve">　</w:t>
            </w:r>
          </w:p>
        </w:tc>
      </w:tr>
      <w:tr w:rsidR="00276B15">
        <w:tblPrEx>
          <w:tblCellMar>
            <w:top w:w="0" w:type="dxa"/>
            <w:bottom w:w="0" w:type="dxa"/>
          </w:tblCellMar>
        </w:tblPrEx>
        <w:trPr>
          <w:cantSplit/>
          <w:trHeight w:val="5529"/>
        </w:trPr>
        <w:tc>
          <w:tcPr>
            <w:tcW w:w="8520" w:type="dxa"/>
            <w:gridSpan w:val="16"/>
          </w:tcPr>
          <w:p w:rsidR="00276B15" w:rsidRDefault="002857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1998980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.35pt;margin-top:157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" o:allowincell="f" filled="f" strokeweight=".5pt"/>
                  </w:pict>
                </mc:Fallback>
              </mc:AlternateContent>
            </w:r>
          </w:p>
          <w:p w:rsidR="00276B15" w:rsidRDefault="00276B15"/>
          <w:p w:rsidR="00276B15" w:rsidRDefault="00276B15">
            <w:pPr>
              <w:jc w:val="center"/>
            </w:pPr>
            <w:r>
              <w:rPr>
                <w:rFonts w:hint="eastAsia"/>
                <w:spacing w:val="21"/>
              </w:rPr>
              <w:t>墓地使用者代理人選定</w:t>
            </w:r>
            <w:r>
              <w:rPr>
                <w:rFonts w:hint="eastAsia"/>
              </w:rPr>
              <w:t>届</w:t>
            </w:r>
          </w:p>
          <w:p w:rsidR="00276B15" w:rsidRDefault="00276B15"/>
          <w:p w:rsidR="00276B15" w:rsidRDefault="00276B1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76B15" w:rsidRDefault="00276B15"/>
          <w:p w:rsidR="00276B15" w:rsidRDefault="00276B15"/>
          <w:p w:rsidR="00276B15" w:rsidRDefault="00276B15">
            <w:r>
              <w:rPr>
                <w:rFonts w:hint="eastAsia"/>
              </w:rPr>
              <w:t xml:space="preserve">　四万十市長　　　　様</w:t>
            </w:r>
          </w:p>
          <w:p w:rsidR="00276B15" w:rsidRDefault="00276B15"/>
          <w:p w:rsidR="00276B15" w:rsidRDefault="00276B15"/>
          <w:p w:rsidR="00276B15" w:rsidRDefault="00276B15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使用者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276B15" w:rsidRDefault="00276B15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276B15" w:rsidRDefault="00276B15"/>
          <w:p w:rsidR="00276B15" w:rsidRDefault="00276B15"/>
          <w:p w:rsidR="00276B15" w:rsidRDefault="00276B15">
            <w:pPr>
              <w:spacing w:line="360" w:lineRule="auto"/>
            </w:pPr>
            <w:r>
              <w:rPr>
                <w:rFonts w:hint="eastAsia"/>
              </w:rPr>
              <w:t xml:space="preserve">　次のとおり墓地使用に関する代理人を選定したので、四万十市立墓地の設置及び管理に関する条例第</w:t>
            </w:r>
            <w:r>
              <w:t>12</w:t>
            </w:r>
            <w:r>
              <w:rPr>
                <w:rFonts w:hint="eastAsia"/>
              </w:rPr>
              <w:t>条の規定により届出します。</w:t>
            </w:r>
          </w:p>
        </w:tc>
      </w:tr>
      <w:tr w:rsidR="00276B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16" w:type="dxa"/>
            <w:gridSpan w:val="4"/>
            <w:vAlign w:val="center"/>
          </w:tcPr>
          <w:p w:rsidR="00276B15" w:rsidRDefault="00276B15">
            <w:pPr>
              <w:jc w:val="distribute"/>
            </w:pPr>
            <w:r>
              <w:rPr>
                <w:rFonts w:hint="eastAsia"/>
              </w:rPr>
              <w:t>墓地名</w:t>
            </w:r>
          </w:p>
        </w:tc>
        <w:tc>
          <w:tcPr>
            <w:tcW w:w="2544" w:type="dxa"/>
            <w:gridSpan w:val="5"/>
            <w:vAlign w:val="center"/>
          </w:tcPr>
          <w:p w:rsidR="00276B15" w:rsidRDefault="00276B15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gridSpan w:val="3"/>
            <w:vAlign w:val="center"/>
          </w:tcPr>
          <w:p w:rsidR="00276B15" w:rsidRDefault="00276B15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44" w:type="dxa"/>
            <w:gridSpan w:val="4"/>
            <w:vAlign w:val="center"/>
          </w:tcPr>
          <w:p w:rsidR="00276B15" w:rsidRDefault="00276B15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276B1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6" w:type="dxa"/>
            <w:gridSpan w:val="4"/>
            <w:vAlign w:val="center"/>
          </w:tcPr>
          <w:p w:rsidR="00276B15" w:rsidRDefault="00276B15">
            <w:pPr>
              <w:jc w:val="distribute"/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6804" w:type="dxa"/>
            <w:gridSpan w:val="12"/>
            <w:vAlign w:val="center"/>
          </w:tcPr>
          <w:p w:rsidR="00276B15" w:rsidRDefault="00276B15">
            <w:pPr>
              <w:jc w:val="right"/>
            </w:pPr>
            <w:r>
              <w:rPr>
                <w:rFonts w:hint="eastAsia"/>
              </w:rPr>
              <w:t xml:space="preserve">号　　　　　　　</w:t>
            </w:r>
          </w:p>
        </w:tc>
      </w:tr>
      <w:tr w:rsidR="00276B1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2" w:type="dxa"/>
            <w:vMerge w:val="restart"/>
            <w:textDirection w:val="tbRlV"/>
            <w:vAlign w:val="center"/>
          </w:tcPr>
          <w:p w:rsidR="00276B15" w:rsidRDefault="00276B1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1284" w:type="dxa"/>
            <w:gridSpan w:val="3"/>
            <w:vAlign w:val="center"/>
          </w:tcPr>
          <w:p w:rsidR="00276B15" w:rsidRDefault="00276B15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804" w:type="dxa"/>
            <w:gridSpan w:val="12"/>
            <w:vAlign w:val="center"/>
          </w:tcPr>
          <w:p w:rsidR="00276B15" w:rsidRDefault="00276B15">
            <w:r>
              <w:rPr>
                <w:rFonts w:hint="eastAsia"/>
              </w:rPr>
              <w:t xml:space="preserve">　</w:t>
            </w:r>
          </w:p>
        </w:tc>
      </w:tr>
      <w:tr w:rsidR="00276B1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2" w:type="dxa"/>
            <w:vMerge/>
            <w:vAlign w:val="center"/>
          </w:tcPr>
          <w:p w:rsidR="00276B15" w:rsidRDefault="00276B15"/>
        </w:tc>
        <w:tc>
          <w:tcPr>
            <w:tcW w:w="1284" w:type="dxa"/>
            <w:gridSpan w:val="3"/>
            <w:vAlign w:val="center"/>
          </w:tcPr>
          <w:p w:rsidR="00276B15" w:rsidRDefault="00276B1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12"/>
            <w:vAlign w:val="center"/>
          </w:tcPr>
          <w:p w:rsidR="00276B15" w:rsidRDefault="00276B15">
            <w:r>
              <w:rPr>
                <w:rFonts w:hint="eastAsia"/>
              </w:rPr>
              <w:t xml:space="preserve">　</w:t>
            </w:r>
          </w:p>
        </w:tc>
      </w:tr>
      <w:tr w:rsidR="00276B1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2" w:type="dxa"/>
            <w:vMerge/>
            <w:vAlign w:val="center"/>
          </w:tcPr>
          <w:p w:rsidR="00276B15" w:rsidRDefault="00276B15"/>
        </w:tc>
        <w:tc>
          <w:tcPr>
            <w:tcW w:w="1284" w:type="dxa"/>
            <w:gridSpan w:val="3"/>
            <w:vAlign w:val="center"/>
          </w:tcPr>
          <w:p w:rsidR="00276B15" w:rsidRDefault="00276B1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gridSpan w:val="12"/>
            <w:vAlign w:val="center"/>
          </w:tcPr>
          <w:p w:rsidR="00276B15" w:rsidRDefault="00276B15">
            <w:r>
              <w:rPr>
                <w:rFonts w:hint="eastAsia"/>
              </w:rPr>
              <w:t xml:space="preserve">　</w:t>
            </w:r>
          </w:p>
        </w:tc>
      </w:tr>
      <w:tr w:rsidR="00276B1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724" w:type="dxa"/>
            <w:gridSpan w:val="6"/>
            <w:vAlign w:val="center"/>
          </w:tcPr>
          <w:p w:rsidR="00276B15" w:rsidRDefault="00276B15">
            <w:pPr>
              <w:jc w:val="distribute"/>
            </w:pPr>
            <w:r>
              <w:rPr>
                <w:rFonts w:hint="eastAsia"/>
              </w:rPr>
              <w:t>使用者との続柄</w:t>
            </w:r>
            <w:r>
              <w:t>(</w:t>
            </w:r>
            <w:r>
              <w:rPr>
                <w:rFonts w:hint="eastAsia"/>
              </w:rPr>
              <w:t>又は関係</w:t>
            </w:r>
            <w:r>
              <w:t>)</w:t>
            </w:r>
          </w:p>
        </w:tc>
        <w:tc>
          <w:tcPr>
            <w:tcW w:w="5796" w:type="dxa"/>
            <w:gridSpan w:val="10"/>
            <w:vAlign w:val="center"/>
          </w:tcPr>
          <w:p w:rsidR="00276B15" w:rsidRDefault="00276B15">
            <w:r>
              <w:rPr>
                <w:rFonts w:hint="eastAsia"/>
              </w:rPr>
              <w:t xml:space="preserve">　</w:t>
            </w:r>
          </w:p>
        </w:tc>
      </w:tr>
      <w:tr w:rsidR="00276B1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724" w:type="dxa"/>
            <w:gridSpan w:val="6"/>
            <w:vAlign w:val="center"/>
          </w:tcPr>
          <w:p w:rsidR="00276B15" w:rsidRDefault="002857AF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83820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99.35pt;margin-top:6.6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1mh0A3gAAAAkBAAAPAAAAZHJz&#10;L2Rvd25yZXYueG1sTI/BTsMwDIbvSLxD5EncWLpMoqU0naZJm9BulF24pU3WVEucqsm28vaYExzt&#10;/9Pvz9Vm9o7dzBSHgBJWywyYwS7oAXsJp8/9cwEsJoVauYBGwreJsKkfHypV6nDHD3NrUs+oBGOp&#10;JNiUxpLz2FnjVVyG0SBl5zB5lWiceq4ndady77jIshfu1YB0warR7KzpLs3VSxD23R0u+23Tj3Z3&#10;/jodjm0qjlI+LebtG7Bk5vQHw68+qUNNTm24oo7MSchfi5xQCtYCGAGFELRoJaxzAbyu+P8P6h8A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9ZodA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276B15">
              <w:rPr>
                <w:rFonts w:hint="eastAsia"/>
              </w:rPr>
              <w:t>代理人承諾署名・印</w:t>
            </w:r>
          </w:p>
        </w:tc>
        <w:tc>
          <w:tcPr>
            <w:tcW w:w="5796" w:type="dxa"/>
            <w:gridSpan w:val="10"/>
            <w:vAlign w:val="center"/>
          </w:tcPr>
          <w:p w:rsidR="00276B15" w:rsidRDefault="00276B15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276B15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2724" w:type="dxa"/>
            <w:gridSpan w:val="6"/>
            <w:vAlign w:val="center"/>
          </w:tcPr>
          <w:p w:rsidR="00276B15" w:rsidRDefault="00276B15">
            <w:pPr>
              <w:jc w:val="distribute"/>
            </w:pPr>
            <w:r>
              <w:rPr>
                <w:rFonts w:hint="eastAsia"/>
              </w:rPr>
              <w:t>代理人を必要とする理由</w:t>
            </w:r>
          </w:p>
        </w:tc>
        <w:tc>
          <w:tcPr>
            <w:tcW w:w="5796" w:type="dxa"/>
            <w:gridSpan w:val="10"/>
            <w:vAlign w:val="center"/>
          </w:tcPr>
          <w:p w:rsidR="00276B15" w:rsidRDefault="00276B15">
            <w:r>
              <w:rPr>
                <w:rFonts w:hint="eastAsia"/>
              </w:rPr>
              <w:t xml:space="preserve">　</w:t>
            </w:r>
          </w:p>
        </w:tc>
      </w:tr>
      <w:tr w:rsidR="00276B15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716" w:type="dxa"/>
            <w:gridSpan w:val="4"/>
            <w:vAlign w:val="center"/>
          </w:tcPr>
          <w:p w:rsidR="00276B15" w:rsidRDefault="00276B1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gridSpan w:val="12"/>
            <w:vAlign w:val="center"/>
          </w:tcPr>
          <w:p w:rsidR="00276B15" w:rsidRDefault="00276B15">
            <w:r>
              <w:rPr>
                <w:rFonts w:hint="eastAsia"/>
              </w:rPr>
              <w:t xml:space="preserve">　</w:t>
            </w:r>
          </w:p>
        </w:tc>
      </w:tr>
      <w:tr w:rsidR="00276B1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16" w:type="dxa"/>
            <w:gridSpan w:val="4"/>
            <w:vAlign w:val="center"/>
          </w:tcPr>
          <w:p w:rsidR="00276B15" w:rsidRDefault="00276B1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gridSpan w:val="12"/>
            <w:vAlign w:val="center"/>
          </w:tcPr>
          <w:p w:rsidR="00276B15" w:rsidRDefault="00276B15">
            <w:r>
              <w:rPr>
                <w:rFonts w:hint="eastAsia"/>
              </w:rPr>
              <w:t>代理人の住民票の写し</w:t>
            </w:r>
          </w:p>
        </w:tc>
      </w:tr>
    </w:tbl>
    <w:p w:rsidR="00276B15" w:rsidRDefault="00276B15"/>
    <w:sectPr w:rsidR="00276B15">
      <w:footerReference w:type="even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FE" w:rsidRDefault="00207BFE" w:rsidP="0013756E">
      <w:r>
        <w:separator/>
      </w:r>
    </w:p>
  </w:endnote>
  <w:endnote w:type="continuationSeparator" w:id="0">
    <w:p w:rsidR="00207BFE" w:rsidRDefault="00207BFE" w:rsidP="0013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15" w:rsidRDefault="00276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6B15" w:rsidRDefault="00276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FE" w:rsidRDefault="00207BFE" w:rsidP="0013756E">
      <w:r>
        <w:separator/>
      </w:r>
    </w:p>
  </w:footnote>
  <w:footnote w:type="continuationSeparator" w:id="0">
    <w:p w:rsidR="00207BFE" w:rsidRDefault="00207BFE" w:rsidP="0013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15"/>
    <w:rsid w:val="0013756E"/>
    <w:rsid w:val="00207BFE"/>
    <w:rsid w:val="00270F96"/>
    <w:rsid w:val="00276B15"/>
    <w:rsid w:val="0028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simin</cp:lastModifiedBy>
  <cp:revision>2</cp:revision>
  <cp:lastPrinted>2001-10-05T07:32:00Z</cp:lastPrinted>
  <dcterms:created xsi:type="dcterms:W3CDTF">2016-02-09T07:21:00Z</dcterms:created>
  <dcterms:modified xsi:type="dcterms:W3CDTF">2016-02-09T07:21:00Z</dcterms:modified>
</cp:coreProperties>
</file>